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9E" w:rsidRPr="006A63F9" w:rsidRDefault="006A63F9" w:rsidP="00D642EB">
      <w:pPr>
        <w:rPr>
          <w:rFonts w:ascii="PT Astra Serif" w:hAnsi="PT Astra Serif"/>
          <w:sz w:val="18"/>
        </w:rPr>
      </w:pPr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>МО «</w:t>
      </w:r>
      <w:proofErr w:type="spellStart"/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>Новомайнское</w:t>
      </w:r>
      <w:proofErr w:type="spellEnd"/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 xml:space="preserve"> городское поселение» - Сутягин Валерий Алексеевич, 8(84235)78-4-37;</w:t>
      </w:r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br/>
        <w:t>МО «</w:t>
      </w:r>
      <w:proofErr w:type="spellStart"/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>Мулловское</w:t>
      </w:r>
      <w:proofErr w:type="spellEnd"/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 xml:space="preserve"> городское поселение» - </w:t>
      </w:r>
      <w:proofErr w:type="spellStart"/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>Ягаферова</w:t>
      </w:r>
      <w:proofErr w:type="spellEnd"/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 xml:space="preserve"> Наталья Владимировна, 8(84235)92-7-95;</w:t>
      </w:r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br/>
        <w:t>МО «</w:t>
      </w:r>
      <w:proofErr w:type="spellStart"/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>Лебяжинское</w:t>
      </w:r>
      <w:proofErr w:type="spellEnd"/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 xml:space="preserve"> сельское поселение» - </w:t>
      </w:r>
      <w:proofErr w:type="spellStart"/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>Шептунова</w:t>
      </w:r>
      <w:proofErr w:type="spellEnd"/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 xml:space="preserve"> Татьяна Валерьевна, 8(84235)94-5-23;</w:t>
      </w:r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br/>
        <w:t>МО «</w:t>
      </w:r>
      <w:proofErr w:type="spellStart"/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>Николочеремшанское</w:t>
      </w:r>
      <w:proofErr w:type="spellEnd"/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 xml:space="preserve"> сельское поселение» - </w:t>
      </w:r>
      <w:proofErr w:type="spellStart"/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>Бартнов</w:t>
      </w:r>
      <w:proofErr w:type="spellEnd"/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 xml:space="preserve"> Евгений Юрьевич, 8(84235)95-2-44;</w:t>
      </w:r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br/>
        <w:t>МО «</w:t>
      </w:r>
      <w:proofErr w:type="spellStart"/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>Рязановское</w:t>
      </w:r>
      <w:proofErr w:type="spellEnd"/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 xml:space="preserve"> сельское поселение» - Горбунов Николай Федорович, 8(84235)96-7-86;</w:t>
      </w:r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br/>
        <w:t>МО «</w:t>
      </w:r>
      <w:proofErr w:type="spellStart"/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>Старосахчинское</w:t>
      </w:r>
      <w:proofErr w:type="spellEnd"/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 xml:space="preserve"> сельское поселение» - Костин Николай Валерьевич, 8(84235)96-3-39;</w:t>
      </w:r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br/>
        <w:t>МО «</w:t>
      </w:r>
      <w:proofErr w:type="spellStart"/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>Тиинское</w:t>
      </w:r>
      <w:proofErr w:type="spellEnd"/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 xml:space="preserve"> сельское поселение» - Щукин Александр Викторович, 8(84235)94-2-71;</w:t>
      </w:r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br/>
        <w:t>МО «</w:t>
      </w:r>
      <w:proofErr w:type="spellStart"/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>Новоселкинское</w:t>
      </w:r>
      <w:proofErr w:type="spellEnd"/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 xml:space="preserve"> сель</w:t>
      </w:r>
      <w:bookmarkStart w:id="0" w:name="_GoBack"/>
      <w:bookmarkEnd w:id="0"/>
      <w:r w:rsidRPr="006A63F9">
        <w:rPr>
          <w:rFonts w:ascii="PT Astra Serif" w:hAnsi="PT Astra Serif"/>
          <w:color w:val="000000"/>
          <w:szCs w:val="27"/>
          <w:shd w:val="clear" w:color="auto" w:fill="FFFFFF"/>
        </w:rPr>
        <w:t>ское поселение» - Долгов Александр Анатольевич, 8(84235)91-8-82.</w:t>
      </w:r>
    </w:p>
    <w:sectPr w:rsidR="00022A9E" w:rsidRPr="006A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53"/>
    <w:rsid w:val="00022A9E"/>
    <w:rsid w:val="00520953"/>
    <w:rsid w:val="006A63F9"/>
    <w:rsid w:val="00D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09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0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2022-10-31T07:01:00Z</dcterms:created>
  <dcterms:modified xsi:type="dcterms:W3CDTF">2022-10-31T07:01:00Z</dcterms:modified>
</cp:coreProperties>
</file>